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D" w:rsidRPr="005F25AC" w:rsidRDefault="00130BBD" w:rsidP="00745350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AC">
        <w:rPr>
          <w:rFonts w:ascii="Times New Roman" w:hAnsi="Times New Roman" w:cs="Times New Roman"/>
          <w:b/>
          <w:sz w:val="24"/>
          <w:szCs w:val="24"/>
        </w:rPr>
        <w:t>Окружна виборча комісія</w:t>
      </w:r>
      <w:r w:rsidRPr="005F25AC">
        <w:rPr>
          <w:rFonts w:ascii="Times New Roman" w:hAnsi="Times New Roman" w:cs="Times New Roman"/>
          <w:b/>
          <w:sz w:val="24"/>
          <w:szCs w:val="24"/>
        </w:rPr>
        <w:br/>
        <w:t>з виборів Президента України</w:t>
      </w:r>
    </w:p>
    <w:p w:rsidR="00130BBD" w:rsidRPr="00471FE7" w:rsidRDefault="00130BBD" w:rsidP="00745350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5AC">
        <w:rPr>
          <w:rFonts w:ascii="Times New Roman" w:hAnsi="Times New Roman" w:cs="Times New Roman"/>
          <w:b/>
          <w:sz w:val="24"/>
          <w:szCs w:val="24"/>
        </w:rPr>
        <w:t xml:space="preserve">територіального виборчого округу № </w:t>
      </w:r>
      <w:r w:rsidR="00471FE7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</w:p>
    <w:p w:rsidR="00745350" w:rsidRDefault="00745350" w:rsidP="00745350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BC7" w:rsidRPr="006E4BC7" w:rsidRDefault="006E4BC7" w:rsidP="00745350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0BBD" w:rsidRPr="00745350" w:rsidRDefault="00A639E8" w:rsidP="00745350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Карташова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Андрія Вікторовича</w:t>
      </w:r>
      <w:r w:rsidR="005F25AC" w:rsidRPr="00745350">
        <w:rPr>
          <w:rFonts w:ascii="Times New Roman" w:hAnsi="Times New Roman" w:cs="Times New Roman"/>
          <w:b/>
          <w:sz w:val="24"/>
          <w:szCs w:val="24"/>
        </w:rPr>
        <w:t>,</w:t>
      </w:r>
    </w:p>
    <w:p w:rsidR="00EE4EE1" w:rsidRPr="00745350" w:rsidRDefault="00F06D48" w:rsidP="00745350">
      <w:pPr>
        <w:spacing w:after="0" w:line="240" w:lineRule="auto"/>
        <w:ind w:left="43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Голови</w:t>
      </w:r>
      <w:r w:rsidR="00EE4EE1" w:rsidRPr="00745350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r w:rsidR="00A639E8">
        <w:rPr>
          <w:rFonts w:ascii="Times New Roman" w:hAnsi="Times New Roman" w:cs="Times New Roman"/>
          <w:b/>
          <w:sz w:val="24"/>
          <w:szCs w:val="24"/>
        </w:rPr>
        <w:t>Всеукраїнської г</w:t>
      </w:r>
      <w:r w:rsidR="00EE4EE1" w:rsidRPr="00745350">
        <w:rPr>
          <w:rFonts w:ascii="Times New Roman" w:hAnsi="Times New Roman" w:cs="Times New Roman"/>
          <w:b/>
          <w:sz w:val="24"/>
          <w:szCs w:val="24"/>
        </w:rPr>
        <w:t xml:space="preserve">ромадської організації </w:t>
      </w:r>
      <w:r w:rsidR="00EE4EE1" w:rsidRPr="00A639E8">
        <w:rPr>
          <w:rFonts w:ascii="Times New Roman" w:hAnsi="Times New Roman" w:cs="Times New Roman"/>
          <w:b/>
          <w:sz w:val="24"/>
          <w:szCs w:val="24"/>
        </w:rPr>
        <w:t>«</w:t>
      </w:r>
      <w:r w:rsidR="00A639E8" w:rsidRPr="00A639E8">
        <w:rPr>
          <w:rFonts w:ascii="Times New Roman" w:hAnsi="Times New Roman" w:cs="Times New Roman"/>
          <w:b/>
          <w:sz w:val="24"/>
          <w:szCs w:val="28"/>
        </w:rPr>
        <w:t>Центр підтримки громадських ініціатив</w:t>
      </w:r>
      <w:r w:rsidR="00EE4EE1" w:rsidRPr="00745350">
        <w:rPr>
          <w:rFonts w:ascii="Times New Roman" w:hAnsi="Times New Roman" w:cs="Times New Roman"/>
          <w:b/>
          <w:sz w:val="24"/>
          <w:szCs w:val="24"/>
        </w:rPr>
        <w:t>»</w:t>
      </w:r>
    </w:p>
    <w:p w:rsidR="00EE4EE1" w:rsidRDefault="00EE4EE1" w:rsidP="00EE4EE1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BC7" w:rsidRPr="006E4BC7" w:rsidRDefault="006E4BC7" w:rsidP="00EE4EE1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72A3" w:rsidRPr="00C272A3" w:rsidRDefault="00A639E8" w:rsidP="00C272A3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04070</w:t>
      </w:r>
      <w:r w:rsidR="00C272A3" w:rsidRPr="00C272A3">
        <w:rPr>
          <w:rFonts w:ascii="Times New Roman" w:hAnsi="Times New Roman" w:cs="Times New Roman"/>
          <w:sz w:val="24"/>
          <w:szCs w:val="24"/>
        </w:rPr>
        <w:t xml:space="preserve">, м. Київ, </w:t>
      </w:r>
      <w:r>
        <w:rPr>
          <w:rFonts w:ascii="Times New Roman" w:hAnsi="Times New Roman" w:cs="Times New Roman"/>
          <w:sz w:val="24"/>
          <w:szCs w:val="24"/>
        </w:rPr>
        <w:t>Контрактова</w:t>
      </w:r>
      <w:r w:rsidR="002B5A66" w:rsidRPr="002B5A66">
        <w:rPr>
          <w:rFonts w:ascii="Times New Roman" w:hAnsi="Times New Roman" w:cs="Times New Roman"/>
          <w:sz w:val="24"/>
          <w:szCs w:val="24"/>
        </w:rPr>
        <w:t xml:space="preserve"> </w:t>
      </w:r>
      <w:r w:rsidR="002B5A66">
        <w:rPr>
          <w:rFonts w:ascii="Times New Roman" w:hAnsi="Times New Roman" w:cs="Times New Roman"/>
          <w:sz w:val="24"/>
          <w:szCs w:val="24"/>
        </w:rPr>
        <w:t>площа</w:t>
      </w:r>
      <w:r w:rsidR="00C272A3" w:rsidRPr="00C272A3">
        <w:rPr>
          <w:rFonts w:ascii="Times New Roman" w:hAnsi="Times New Roman" w:cs="Times New Roman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72A3" w:rsidRPr="00C272A3">
        <w:rPr>
          <w:rFonts w:ascii="Times New Roman" w:hAnsi="Times New Roman" w:cs="Times New Roman"/>
          <w:sz w:val="24"/>
          <w:szCs w:val="24"/>
        </w:rPr>
        <w:t xml:space="preserve">, літ.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272A3" w:rsidRPr="006002F8" w:rsidRDefault="00745350" w:rsidP="00C272A3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Контактний телефон: </w:t>
      </w:r>
      <w:bookmarkStart w:id="0" w:name="_GoBack"/>
      <w:bookmarkEnd w:id="0"/>
      <w:r w:rsidR="006002F8">
        <w:rPr>
          <w:rFonts w:ascii="Times New Roman" w:hAnsi="Times New Roman" w:cs="Times New Roman"/>
          <w:sz w:val="24"/>
          <w:szCs w:val="24"/>
          <w:lang w:val="ru-RU"/>
        </w:rPr>
        <w:t>067 380 08 54</w:t>
      </w:r>
    </w:p>
    <w:p w:rsidR="00C272A3" w:rsidRDefault="00C272A3" w:rsidP="00C272A3">
      <w:pPr>
        <w:pStyle w:val="3"/>
        <w:rPr>
          <w:szCs w:val="24"/>
          <w:lang w:val="ru-RU"/>
        </w:rPr>
      </w:pPr>
    </w:p>
    <w:p w:rsidR="006E4BC7" w:rsidRPr="006E4BC7" w:rsidRDefault="006E4BC7" w:rsidP="006E4BC7">
      <w:pPr>
        <w:rPr>
          <w:lang w:val="ru-RU" w:eastAsia="ru-RU"/>
        </w:rPr>
      </w:pPr>
    </w:p>
    <w:p w:rsidR="00745350" w:rsidRDefault="00745350" w:rsidP="00C272A3">
      <w:pPr>
        <w:pStyle w:val="3"/>
        <w:rPr>
          <w:szCs w:val="24"/>
        </w:rPr>
      </w:pPr>
    </w:p>
    <w:p w:rsidR="00130BBD" w:rsidRPr="00093F68" w:rsidRDefault="00130BBD" w:rsidP="00C272A3">
      <w:pPr>
        <w:pStyle w:val="3"/>
        <w:rPr>
          <w:szCs w:val="24"/>
        </w:rPr>
      </w:pPr>
      <w:r w:rsidRPr="00093F68">
        <w:rPr>
          <w:szCs w:val="24"/>
        </w:rPr>
        <w:t xml:space="preserve">П О Д А Н </w:t>
      </w:r>
      <w:proofErr w:type="spellStart"/>
      <w:r w:rsidRPr="00093F68">
        <w:rPr>
          <w:szCs w:val="24"/>
        </w:rPr>
        <w:t>Н</w:t>
      </w:r>
      <w:proofErr w:type="spellEnd"/>
      <w:r w:rsidRPr="00093F68">
        <w:rPr>
          <w:szCs w:val="24"/>
        </w:rPr>
        <w:t xml:space="preserve"> Я</w:t>
      </w:r>
    </w:p>
    <w:p w:rsidR="00130BBD" w:rsidRDefault="00130BBD" w:rsidP="00130BB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F68">
        <w:rPr>
          <w:rFonts w:ascii="Times New Roman" w:hAnsi="Times New Roman" w:cs="Times New Roman"/>
          <w:b/>
          <w:sz w:val="24"/>
          <w:szCs w:val="24"/>
        </w:rPr>
        <w:t xml:space="preserve">про реєстрацію офіційних спостерігачів </w:t>
      </w:r>
    </w:p>
    <w:p w:rsidR="00130BBD" w:rsidRDefault="00130BBD" w:rsidP="005F2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093F68">
        <w:rPr>
          <w:rFonts w:ascii="Times New Roman" w:hAnsi="Times New Roman" w:cs="Times New Roman"/>
          <w:sz w:val="24"/>
          <w:szCs w:val="24"/>
        </w:rPr>
        <w:t xml:space="preserve">Відповідно до частин першої, п’ятої, шостої статті 69 Закону України </w:t>
      </w:r>
      <w:r w:rsidR="00745350">
        <w:rPr>
          <w:rFonts w:ascii="Times New Roman" w:hAnsi="Times New Roman" w:cs="Times New Roman"/>
          <w:sz w:val="24"/>
          <w:szCs w:val="24"/>
        </w:rPr>
        <w:t>«</w:t>
      </w:r>
      <w:r w:rsidRPr="00093F68">
        <w:rPr>
          <w:rFonts w:ascii="Times New Roman" w:hAnsi="Times New Roman" w:cs="Times New Roman"/>
          <w:sz w:val="24"/>
          <w:szCs w:val="24"/>
        </w:rPr>
        <w:t>Про вибори Президента України</w:t>
      </w:r>
      <w:r w:rsidR="00745350">
        <w:rPr>
          <w:rFonts w:ascii="Times New Roman" w:hAnsi="Times New Roman" w:cs="Times New Roman"/>
          <w:sz w:val="24"/>
          <w:szCs w:val="24"/>
        </w:rPr>
        <w:t>»</w:t>
      </w:r>
      <w:r w:rsidRPr="00093F68">
        <w:rPr>
          <w:rFonts w:ascii="Times New Roman" w:hAnsi="Times New Roman" w:cs="Times New Roman"/>
          <w:sz w:val="24"/>
          <w:szCs w:val="24"/>
        </w:rPr>
        <w:t xml:space="preserve"> подаю для реєстрації офіційними спостерігачами від </w:t>
      </w:r>
      <w:bookmarkStart w:id="1" w:name="_Hlk535856429"/>
      <w:r w:rsidR="00A639E8" w:rsidRPr="00A639E8">
        <w:rPr>
          <w:rFonts w:ascii="Times New Roman" w:hAnsi="Times New Roman" w:cs="Times New Roman"/>
          <w:sz w:val="24"/>
          <w:szCs w:val="24"/>
        </w:rPr>
        <w:t>Всеукраїнської громадської організації «Центр підтримки громадських ініціатив»</w:t>
      </w:r>
      <w:r w:rsidR="005F25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1"/>
      <w:r w:rsidRPr="00093F68">
        <w:rPr>
          <w:rFonts w:ascii="Times New Roman" w:hAnsi="Times New Roman" w:cs="Times New Roman"/>
          <w:sz w:val="24"/>
          <w:szCs w:val="24"/>
        </w:rPr>
        <w:t>на чергових виборах Президента України 31 березня 2019 року такі кандидатури</w:t>
      </w:r>
      <w:r w:rsidRPr="00093F68">
        <w:rPr>
          <w:rFonts w:ascii="Times New Roman" w:hAnsi="Times New Roman" w:cs="Times New Roman"/>
          <w:sz w:val="24"/>
        </w:rPr>
        <w:t>:</w:t>
      </w:r>
    </w:p>
    <w:p w:rsidR="006E4BC7" w:rsidRDefault="006E4BC7" w:rsidP="005F2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99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618"/>
        <w:gridCol w:w="933"/>
        <w:gridCol w:w="1276"/>
        <w:gridCol w:w="1867"/>
        <w:gridCol w:w="1466"/>
        <w:gridCol w:w="1261"/>
        <w:gridCol w:w="1092"/>
      </w:tblGrid>
      <w:tr w:rsidR="00130BBD" w:rsidRPr="006E4BC7" w:rsidTr="006E4BC7">
        <w:tc>
          <w:tcPr>
            <w:tcW w:w="440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№</w:t>
            </w:r>
            <w:r w:rsidRPr="006E4BC7">
              <w:rPr>
                <w:sz w:val="20"/>
              </w:rPr>
              <w:br/>
              <w:t>з/п</w:t>
            </w:r>
          </w:p>
        </w:tc>
        <w:tc>
          <w:tcPr>
            <w:tcW w:w="1618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Прізвище,</w:t>
            </w:r>
            <w:r w:rsidRPr="006E4BC7">
              <w:rPr>
                <w:sz w:val="20"/>
              </w:rPr>
              <w:br/>
              <w:t>власне ім’я</w:t>
            </w:r>
            <w:r w:rsidRPr="006E4BC7">
              <w:rPr>
                <w:sz w:val="20"/>
              </w:rPr>
              <w:br/>
              <w:t>(усі власні імена),</w:t>
            </w:r>
            <w:r w:rsidRPr="006E4BC7">
              <w:rPr>
                <w:sz w:val="20"/>
              </w:rPr>
              <w:br/>
              <w:t>по батькові</w:t>
            </w:r>
            <w:r w:rsidRPr="006E4BC7">
              <w:rPr>
                <w:sz w:val="20"/>
              </w:rPr>
              <w:br/>
              <w:t>(за наявності)</w:t>
            </w:r>
          </w:p>
        </w:tc>
        <w:tc>
          <w:tcPr>
            <w:tcW w:w="933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6E4BC7">
              <w:rPr>
                <w:sz w:val="20"/>
              </w:rPr>
              <w:t>Грома-</w:t>
            </w:r>
            <w:proofErr w:type="spellEnd"/>
            <w:r w:rsidRPr="006E4BC7">
              <w:rPr>
                <w:sz w:val="20"/>
              </w:rPr>
              <w:br/>
            </w:r>
            <w:proofErr w:type="spellStart"/>
            <w:r w:rsidRPr="006E4BC7">
              <w:rPr>
                <w:sz w:val="20"/>
              </w:rPr>
              <w:t>дянство</w:t>
            </w:r>
            <w:proofErr w:type="spellEnd"/>
          </w:p>
        </w:tc>
        <w:tc>
          <w:tcPr>
            <w:tcW w:w="1276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Число, місяць, рік народження</w:t>
            </w:r>
          </w:p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(</w:t>
            </w:r>
            <w:proofErr w:type="spellStart"/>
            <w:r w:rsidRPr="006E4BC7">
              <w:rPr>
                <w:sz w:val="20"/>
              </w:rPr>
              <w:t>чч.мм.рррр</w:t>
            </w:r>
            <w:proofErr w:type="spellEnd"/>
            <w:r w:rsidRPr="006E4BC7">
              <w:rPr>
                <w:sz w:val="20"/>
              </w:rPr>
              <w:t>)</w:t>
            </w:r>
          </w:p>
        </w:tc>
        <w:tc>
          <w:tcPr>
            <w:tcW w:w="1867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Місце проживання</w:t>
            </w:r>
            <w:r w:rsidRPr="006E4BC7">
              <w:rPr>
                <w:sz w:val="20"/>
              </w:rPr>
              <w:br/>
              <w:t>та адреса житла</w:t>
            </w:r>
          </w:p>
        </w:tc>
        <w:tc>
          <w:tcPr>
            <w:tcW w:w="1466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Місце роботи</w:t>
            </w:r>
          </w:p>
        </w:tc>
        <w:tc>
          <w:tcPr>
            <w:tcW w:w="1261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Займана посада (заняття)</w:t>
            </w:r>
          </w:p>
        </w:tc>
        <w:tc>
          <w:tcPr>
            <w:tcW w:w="1092" w:type="dxa"/>
            <w:vAlign w:val="center"/>
          </w:tcPr>
          <w:p w:rsidR="00130BBD" w:rsidRPr="006E4BC7" w:rsidRDefault="00130BBD" w:rsidP="00134CC1">
            <w:pPr>
              <w:pStyle w:val="2"/>
              <w:spacing w:before="0" w:line="240" w:lineRule="auto"/>
              <w:ind w:right="-54"/>
              <w:jc w:val="center"/>
              <w:rPr>
                <w:sz w:val="20"/>
              </w:rPr>
            </w:pPr>
            <w:r w:rsidRPr="006E4BC7">
              <w:rPr>
                <w:sz w:val="20"/>
              </w:rPr>
              <w:t>Контактний телефон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</w:rPr>
              <w:t>1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Судоплатова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Ольга Вікторівна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04.11.1992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51500, Дніпропетровська обл.,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м.Тернівка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Маяковського, буд.16, кв.20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Комунальний заклад «Дошкільний навчальний заклад ясла-садок  №4 «Веселка»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м.Тернівка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Кухонна робоча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(099) 420-33-30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Албатова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Олексіївна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16.04.1981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Лермонтова, буд. 16а, кв.44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ступенів № 4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Соціальний педагог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047-15-14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3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Протасова Тетяна Миколаївна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23.09.1988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Дніпровська, буд. 17, кв. 13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155-57-28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Черкаська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Сергіївна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13.03.1997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51500, Дніпропетровська обл.,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м.Тернівка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Перемоги, буд. 27, кв.57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 7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(066) 397-69-87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5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Челюбєєва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Віра Миколаївна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19.09.1962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вул. Перемоги, буд. 7а, кв. 53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 установа "Територіальний центр соціального обслуговування (надання соціальних послуг) м. Тернівка"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Соціальний працівник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(066) 281-83-67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6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Ачкасова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Юлія Ген</w:t>
            </w:r>
            <w:r w:rsidR="00D70DEC" w:rsidRPr="006E4B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адіївна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24.04.1986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Сергія Маркова, буд. 2, кв.49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(095) 198-53-77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7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Красноштан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 w:rsidP="00D84F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  <w:r w:rsidR="00D84FEF" w:rsidRPr="006E4B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.1984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69061, Запорізька обл., м. Запоріжжя, вул. Задніпровська, буд. 21, вул. 81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(099) 486-61-82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8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06.09.1974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51500, Дніпропетровська обл., м. Тернівка, вул. Перемоги, буд. 21, кв. </w:t>
            </w:r>
            <w:r w:rsidR="00D84FEF" w:rsidRPr="006E4B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 7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Вихователь групи </w:t>
            </w:r>
            <w:r w:rsidR="00D84FEF"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подовженого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дня</w:t>
            </w:r>
          </w:p>
        </w:tc>
        <w:tc>
          <w:tcPr>
            <w:tcW w:w="1092" w:type="dxa"/>
          </w:tcPr>
          <w:p w:rsidR="00931EAD" w:rsidRPr="006E4BC7" w:rsidRDefault="00931EAD" w:rsidP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(066) 623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9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Павлюк Світлана Сергіївна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22.01.1996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51500, Дніпропетровська обл.,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м.Тернівка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, вул. Харківська, буд. 13, кв.39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ступенів № 7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899-25-27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10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Осіков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Сергійович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15.08.1997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51500, Дніпропетровська обл., м. Тернівка, вул. Харківська, буд. 13, кв.39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ступенів № 7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Сторож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603-01-48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lastRenderedPageBreak/>
              <w:t>11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Покидайло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Ганна Миколаївна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04.10.1976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Петровського, буд. 7, кв.21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 «Дошкільний навчальний заклад ясла - садок №5 «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Горобинка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Помічник вихователя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154-51-97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12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Фрост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Тетяна Ананіївна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16.12.1960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Маяковського, буд. 27, кв. 22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(050) 971-43-55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13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Круглова Оксана Петрівна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23.11.1984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51400, Дніпропетровська обл., м. Павлоград, вул. Будівельна, буд. 4, кв.64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«Дошкільний навчальний заклад ясла-садок комбінованого типу № 7 «Джерельце»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Медична сестра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772-33-48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14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Синельникова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19.12.1977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Миру, буд. 11, кв.33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Комунальний заклад «Дошкільний навчальний заклад ясла-садок №6 «Зоряний» 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Прибиральниця службових приміщень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073-21-44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15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Мартинова Ірина Володимирівна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21.01.1977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Харківська, буд. 21, кв. 4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«Дошкільний навчальний заклад ясла-садок № 8 «Рукавичка»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Вихователь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(066) 398-37-78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16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Скоробагата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31.07.1982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</w:t>
            </w:r>
            <w:r w:rsidR="00D84FEF"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тровська обл., м. Тернівка, вул. Харківська, буд. 13, кв. 36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(099) 422-24-54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17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Сєрова Анастасія Сергіївна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09.06.1998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74900, Херсонська обл., м. Нова Каховка, вул. Затишна, буд. 44а</w:t>
            </w:r>
            <w:r w:rsidR="00D84FEF"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кв. 95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256-58-45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lastRenderedPageBreak/>
              <w:t>18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Гусь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Наталя Олександрівна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19.12.1976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Сергія Маркова, буд. 1а, кв. 71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 установа "Територіальний центр соціального обслуговування (надання соціальних послуг) м. Тернівка"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Соціальний працівник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335-19-53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19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Ірина Вікторівна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24.08.1982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Леніна, буд. 123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 установа "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Інклюзивно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ресурсний центр м. Тернівка"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Прибиральниця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647-93-58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20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Безотосна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Віталіївна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24.12.1984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72305, Запорізька обл., м. Мелітополь, вул. Свердлова, буд. 66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 7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(095) 158-22-87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21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Компанець</w:t>
            </w:r>
            <w:proofErr w:type="spellEnd"/>
            <w:r w:rsidRPr="006E4BC7">
              <w:rPr>
                <w:rFonts w:ascii="Times New Roman" w:hAnsi="Times New Roman" w:cs="Times New Roman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08.08.1981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Сергія Маркова, буд. 1, кв. 11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 w:rsidP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(050) 520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22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Мала Августа Іванівна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16.08.1987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вул. Троїцька, буд. 68а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092" w:type="dxa"/>
          </w:tcPr>
          <w:p w:rsidR="00931EAD" w:rsidRPr="006E4BC7" w:rsidRDefault="00931EAD" w:rsidP="0093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(099) 256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E4B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23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Світлана Дмитрівна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07.05.1957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обл., м. Тернівка, вул. Сергія Маркова, буд. 1, кв.9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 5 </w:t>
            </w: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Тернівської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Дніпропетровської області»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Прибиральниця</w:t>
            </w:r>
          </w:p>
        </w:tc>
        <w:tc>
          <w:tcPr>
            <w:tcW w:w="1092" w:type="dxa"/>
          </w:tcPr>
          <w:p w:rsidR="00931EAD" w:rsidRPr="006E4BC7" w:rsidRDefault="00931EAD" w:rsidP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(050) 635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931EAD" w:rsidRPr="006E4BC7" w:rsidTr="006E4BC7">
        <w:trPr>
          <w:trHeight w:val="1134"/>
        </w:trPr>
        <w:tc>
          <w:tcPr>
            <w:tcW w:w="440" w:type="dxa"/>
            <w:vAlign w:val="center"/>
          </w:tcPr>
          <w:p w:rsidR="00931EAD" w:rsidRPr="006E4BC7" w:rsidRDefault="00931EAD" w:rsidP="00134CC1">
            <w:pPr>
              <w:pStyle w:val="2"/>
              <w:spacing w:before="0" w:line="240" w:lineRule="auto"/>
              <w:jc w:val="center"/>
              <w:rPr>
                <w:sz w:val="20"/>
                <w:lang w:val="ru-RU"/>
              </w:rPr>
            </w:pPr>
            <w:r w:rsidRPr="006E4BC7">
              <w:rPr>
                <w:sz w:val="20"/>
                <w:lang w:val="ru-RU"/>
              </w:rPr>
              <w:t>24</w:t>
            </w:r>
          </w:p>
        </w:tc>
        <w:tc>
          <w:tcPr>
            <w:tcW w:w="1618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Кролевецька</w:t>
            </w:r>
            <w:proofErr w:type="spellEnd"/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Василівна</w:t>
            </w:r>
          </w:p>
        </w:tc>
        <w:tc>
          <w:tcPr>
            <w:tcW w:w="933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27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14.01.1958</w:t>
            </w:r>
          </w:p>
        </w:tc>
        <w:tc>
          <w:tcPr>
            <w:tcW w:w="1867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51500, Дніпропетровська область, м. Тернівка, вул. Нікітіна, буд. 1, кв. 68</w:t>
            </w:r>
          </w:p>
        </w:tc>
        <w:tc>
          <w:tcPr>
            <w:tcW w:w="1466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261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1092" w:type="dxa"/>
          </w:tcPr>
          <w:p w:rsidR="00931EAD" w:rsidRPr="006E4BC7" w:rsidRDefault="00931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(095) 878-58-53</w:t>
            </w:r>
          </w:p>
        </w:tc>
      </w:tr>
    </w:tbl>
    <w:p w:rsidR="006E4BC7" w:rsidRDefault="006E4BC7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BC7" w:rsidRDefault="006E4BC7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350" w:rsidRDefault="00130BBD" w:rsidP="0013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F68">
        <w:rPr>
          <w:rFonts w:ascii="Times New Roman" w:hAnsi="Times New Roman" w:cs="Times New Roman"/>
          <w:sz w:val="24"/>
          <w:szCs w:val="24"/>
        </w:rPr>
        <w:lastRenderedPageBreak/>
        <w:t xml:space="preserve">Додатки: </w:t>
      </w:r>
    </w:p>
    <w:p w:rsidR="00130BBD" w:rsidRPr="00745350" w:rsidRDefault="00130BBD" w:rsidP="007453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копія постанови Центральної виборчої комісії про дозвіл мати офіційних спостерігачів на чергових виборах Президента України 31 березня 2019 року;</w:t>
      </w:r>
    </w:p>
    <w:p w:rsidR="00130BBD" w:rsidRDefault="00130BBD" w:rsidP="005F25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заяви про згоду зазначених осіб бути офіційними спостерігачами від </w:t>
      </w:r>
      <w:r w:rsidRPr="00745350">
        <w:rPr>
          <w:rFonts w:ascii="Times New Roman" w:hAnsi="Times New Roman" w:cs="Times New Roman"/>
          <w:sz w:val="24"/>
          <w:szCs w:val="24"/>
        </w:rPr>
        <w:br/>
      </w:r>
      <w:r w:rsidR="00A639E8" w:rsidRPr="00A639E8">
        <w:rPr>
          <w:rFonts w:ascii="Times New Roman" w:hAnsi="Times New Roman" w:cs="Times New Roman"/>
          <w:sz w:val="24"/>
          <w:szCs w:val="24"/>
        </w:rPr>
        <w:t>Всеукраїнської громадської організації «</w:t>
      </w:r>
      <w:r w:rsidR="00A639E8" w:rsidRPr="00A639E8">
        <w:rPr>
          <w:rFonts w:ascii="Times New Roman" w:hAnsi="Times New Roman" w:cs="Times New Roman"/>
          <w:sz w:val="24"/>
          <w:szCs w:val="28"/>
        </w:rPr>
        <w:t>Центр підтримки громадських ініціатив</w:t>
      </w:r>
      <w:r w:rsidR="00A639E8" w:rsidRPr="00A639E8">
        <w:rPr>
          <w:rFonts w:ascii="Times New Roman" w:hAnsi="Times New Roman" w:cs="Times New Roman"/>
          <w:sz w:val="24"/>
          <w:szCs w:val="24"/>
        </w:rPr>
        <w:t>»</w:t>
      </w:r>
      <w:r w:rsidR="00745350" w:rsidRPr="00745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5350">
        <w:rPr>
          <w:rFonts w:ascii="Times New Roman" w:hAnsi="Times New Roman" w:cs="Times New Roman"/>
          <w:sz w:val="24"/>
          <w:szCs w:val="24"/>
        </w:rPr>
        <w:t>на чергових виборах Президента Укра</w:t>
      </w:r>
      <w:r w:rsidR="00B57D41">
        <w:rPr>
          <w:rFonts w:ascii="Times New Roman" w:hAnsi="Times New Roman" w:cs="Times New Roman"/>
          <w:sz w:val="24"/>
          <w:szCs w:val="24"/>
        </w:rPr>
        <w:t xml:space="preserve">їни 31 березня 2019 року на </w:t>
      </w:r>
      <w:r w:rsidR="00B57D41" w:rsidRPr="00B57D41">
        <w:rPr>
          <w:rFonts w:ascii="Times New Roman" w:hAnsi="Times New Roman" w:cs="Times New Roman"/>
          <w:sz w:val="24"/>
          <w:szCs w:val="24"/>
        </w:rPr>
        <w:t>24</w:t>
      </w:r>
      <w:r w:rsidRPr="00745350">
        <w:rPr>
          <w:rFonts w:ascii="Times New Roman" w:hAnsi="Times New Roman" w:cs="Times New Roman"/>
          <w:sz w:val="24"/>
          <w:szCs w:val="24"/>
        </w:rPr>
        <w:t xml:space="preserve"> арк.;</w:t>
      </w:r>
    </w:p>
    <w:p w:rsidR="00130BBD" w:rsidRPr="00745350" w:rsidRDefault="00130BBD" w:rsidP="00130B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ксерокопії пасп</w:t>
      </w:r>
      <w:r w:rsidR="00B57D41">
        <w:rPr>
          <w:rFonts w:ascii="Times New Roman" w:hAnsi="Times New Roman" w:cs="Times New Roman"/>
          <w:sz w:val="24"/>
          <w:szCs w:val="24"/>
        </w:rPr>
        <w:t xml:space="preserve">орта громадянина України на </w:t>
      </w:r>
      <w:r w:rsidR="00B57D41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745350">
        <w:rPr>
          <w:rFonts w:ascii="Times New Roman" w:hAnsi="Times New Roman" w:cs="Times New Roman"/>
          <w:sz w:val="24"/>
          <w:szCs w:val="24"/>
        </w:rPr>
        <w:t xml:space="preserve"> арк</w:t>
      </w:r>
      <w:r w:rsidRPr="00745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5AC" w:rsidRDefault="005F25AC" w:rsidP="00130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5AC" w:rsidRDefault="005F25AC" w:rsidP="00130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9E8" w:rsidRDefault="00EE4EE1" w:rsidP="00A6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50">
        <w:rPr>
          <w:rFonts w:ascii="Times New Roman" w:hAnsi="Times New Roman" w:cs="Times New Roman"/>
          <w:b/>
          <w:sz w:val="24"/>
          <w:szCs w:val="24"/>
        </w:rPr>
        <w:t xml:space="preserve">Голова Ради </w:t>
      </w:r>
      <w:r w:rsidR="00A639E8" w:rsidRPr="00A639E8">
        <w:rPr>
          <w:rFonts w:ascii="Times New Roman" w:hAnsi="Times New Roman" w:cs="Times New Roman"/>
          <w:b/>
          <w:sz w:val="24"/>
          <w:szCs w:val="24"/>
        </w:rPr>
        <w:t xml:space="preserve">Всеукраїнської </w:t>
      </w:r>
    </w:p>
    <w:p w:rsidR="00A639E8" w:rsidRDefault="00A639E8" w:rsidP="00A6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E8">
        <w:rPr>
          <w:rFonts w:ascii="Times New Roman" w:hAnsi="Times New Roman" w:cs="Times New Roman"/>
          <w:b/>
          <w:sz w:val="24"/>
          <w:szCs w:val="24"/>
        </w:rPr>
        <w:t xml:space="preserve">громадської організації </w:t>
      </w:r>
    </w:p>
    <w:p w:rsidR="00EE4EE1" w:rsidRPr="00745350" w:rsidRDefault="00A639E8" w:rsidP="00A6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E8">
        <w:rPr>
          <w:rFonts w:ascii="Times New Roman" w:hAnsi="Times New Roman" w:cs="Times New Roman"/>
          <w:b/>
          <w:sz w:val="24"/>
          <w:szCs w:val="24"/>
        </w:rPr>
        <w:t>«Центр підтримки громадських ініціатив»</w:t>
      </w:r>
      <w:r w:rsidR="00EE4EE1" w:rsidRPr="0074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272A3" w:rsidRPr="00A639E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5F25AC" w:rsidRDefault="005F25AC" w:rsidP="00130BBD">
      <w:pPr>
        <w:rPr>
          <w:rFonts w:ascii="Times New Roman" w:hAnsi="Times New Roman" w:cs="Times New Roman"/>
          <w:sz w:val="24"/>
        </w:rPr>
      </w:pPr>
    </w:p>
    <w:p w:rsidR="00130BBD" w:rsidRDefault="00130BBD" w:rsidP="00130BBD">
      <w:pPr>
        <w:rPr>
          <w:rFonts w:ascii="Times New Roman" w:hAnsi="Times New Roman" w:cs="Times New Roman"/>
          <w:sz w:val="24"/>
        </w:rPr>
      </w:pPr>
      <w:r w:rsidRPr="00093F68">
        <w:rPr>
          <w:rFonts w:ascii="Times New Roman" w:hAnsi="Times New Roman" w:cs="Times New Roman"/>
          <w:sz w:val="24"/>
        </w:rPr>
        <w:t>МП</w:t>
      </w:r>
    </w:p>
    <w:p w:rsidR="00130BBD" w:rsidRPr="00093F68" w:rsidRDefault="00745350" w:rsidP="00130BBD">
      <w:pPr>
        <w:ind w:firstLine="709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«</w:t>
      </w:r>
      <w:r w:rsidR="00130BBD" w:rsidRPr="00093F6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130BBD" w:rsidRPr="00093F68">
        <w:rPr>
          <w:rFonts w:ascii="Times New Roman" w:hAnsi="Times New Roman" w:cs="Times New Roman"/>
          <w:sz w:val="24"/>
        </w:rPr>
        <w:t xml:space="preserve"> ___________ 2019 року</w:t>
      </w:r>
    </w:p>
    <w:p w:rsidR="0059022C" w:rsidRDefault="0059022C"/>
    <w:sectPr w:rsidR="0059022C" w:rsidSect="00ED5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D88"/>
    <w:multiLevelType w:val="hybridMultilevel"/>
    <w:tmpl w:val="17A44ECA"/>
    <w:lvl w:ilvl="0" w:tplc="9B0EF21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BBD"/>
    <w:rsid w:val="00130BBD"/>
    <w:rsid w:val="00157137"/>
    <w:rsid w:val="002B5A66"/>
    <w:rsid w:val="0041787C"/>
    <w:rsid w:val="00471FE7"/>
    <w:rsid w:val="0059022C"/>
    <w:rsid w:val="005F25AC"/>
    <w:rsid w:val="006002F8"/>
    <w:rsid w:val="006E4BC7"/>
    <w:rsid w:val="0070237C"/>
    <w:rsid w:val="00745350"/>
    <w:rsid w:val="008E2FD4"/>
    <w:rsid w:val="00931EAD"/>
    <w:rsid w:val="00A639E8"/>
    <w:rsid w:val="00B57D41"/>
    <w:rsid w:val="00B77D3D"/>
    <w:rsid w:val="00C272A3"/>
    <w:rsid w:val="00D70DEC"/>
    <w:rsid w:val="00D84FEF"/>
    <w:rsid w:val="00ED5043"/>
    <w:rsid w:val="00EE4EE1"/>
    <w:rsid w:val="00F0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D"/>
  </w:style>
  <w:style w:type="paragraph" w:styleId="3">
    <w:name w:val="heading 3"/>
    <w:basedOn w:val="a"/>
    <w:next w:val="a"/>
    <w:link w:val="30"/>
    <w:qFormat/>
    <w:rsid w:val="00130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130BBD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C272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4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Виталий</cp:lastModifiedBy>
  <cp:revision>12</cp:revision>
  <cp:lastPrinted>2019-03-21T09:02:00Z</cp:lastPrinted>
  <dcterms:created xsi:type="dcterms:W3CDTF">2019-01-24T15:14:00Z</dcterms:created>
  <dcterms:modified xsi:type="dcterms:W3CDTF">2019-03-21T09:04:00Z</dcterms:modified>
</cp:coreProperties>
</file>